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BD268" w14:textId="77777777" w:rsidR="00551EA9" w:rsidRDefault="00551EA9" w:rsidP="00FF0373">
      <w:pPr>
        <w:spacing w:after="0"/>
        <w:outlineLvl w:val="0"/>
        <w:rPr>
          <w:b/>
        </w:rPr>
      </w:pPr>
      <w:r>
        <w:rPr>
          <w:b/>
        </w:rPr>
        <w:t>Barrington Public Schools</w:t>
      </w:r>
    </w:p>
    <w:p w14:paraId="7C339833" w14:textId="77777777" w:rsidR="00551EA9" w:rsidRDefault="00551EA9" w:rsidP="00FF0373">
      <w:pPr>
        <w:spacing w:after="0"/>
        <w:outlineLvl w:val="0"/>
        <w:rPr>
          <w:b/>
        </w:rPr>
      </w:pPr>
      <w:r>
        <w:rPr>
          <w:b/>
        </w:rPr>
        <w:t xml:space="preserve">Barrington School Committee </w:t>
      </w:r>
    </w:p>
    <w:p w14:paraId="6262D41C" w14:textId="77777777" w:rsidR="00551EA9" w:rsidRDefault="00551EA9" w:rsidP="00FF0373">
      <w:pPr>
        <w:spacing w:after="0"/>
        <w:outlineLvl w:val="0"/>
        <w:rPr>
          <w:b/>
        </w:rPr>
      </w:pPr>
      <w:r>
        <w:rPr>
          <w:b/>
        </w:rPr>
        <w:t>Minutes of Strategic Planning Steering Committee Meeting</w:t>
      </w:r>
    </w:p>
    <w:p w14:paraId="0470327B" w14:textId="77777777" w:rsidR="00551EA9" w:rsidRDefault="00551EA9" w:rsidP="00551EA9">
      <w:pPr>
        <w:spacing w:after="0"/>
        <w:rPr>
          <w:b/>
        </w:rPr>
      </w:pPr>
      <w:r>
        <w:rPr>
          <w:b/>
        </w:rPr>
        <w:t>Thursday, November 9, 2017</w:t>
      </w:r>
    </w:p>
    <w:p w14:paraId="5F4D5945" w14:textId="77777777" w:rsidR="00551EA9" w:rsidRDefault="00551EA9" w:rsidP="00551EA9"/>
    <w:p w14:paraId="35669BEF" w14:textId="77777777" w:rsidR="00551EA9" w:rsidRDefault="00551EA9" w:rsidP="00551EA9">
      <w:r>
        <w:t xml:space="preserve">The Barrington Public Schools Strategic Planning Steering Committee met on Thursday, November </w:t>
      </w:r>
      <w:proofErr w:type="gramStart"/>
      <w:r>
        <w:t>9,  2017</w:t>
      </w:r>
      <w:proofErr w:type="gramEnd"/>
      <w:r>
        <w:t xml:space="preserve"> at 4:00 pm in the Barrington High School Library. The meeting was facilitated by </w:t>
      </w:r>
      <w:proofErr w:type="spellStart"/>
      <w:r>
        <w:t>Studer</w:t>
      </w:r>
      <w:proofErr w:type="spellEnd"/>
      <w:r>
        <w:t xml:space="preserve"> Education partner Melissa F. </w:t>
      </w:r>
      <w:proofErr w:type="spellStart"/>
      <w:r>
        <w:t>Matarazzo</w:t>
      </w:r>
      <w:proofErr w:type="spellEnd"/>
      <w:r>
        <w:t xml:space="preserve">, Ed.D.  Dr. </w:t>
      </w:r>
      <w:proofErr w:type="spellStart"/>
      <w:r>
        <w:t>Matarazzo</w:t>
      </w:r>
      <w:proofErr w:type="spellEnd"/>
      <w:r>
        <w:t xml:space="preserve"> welcomed the Steering Committee members to the meeting at 4:05 p.m.   Present were John D. Alessandro, Dr. Andrew Anderson, Gina Bae, Dr. Felice Billups, Jeffrey Brenner, Kate D. Brody, David Burrows, James Callahan, James J. Cunha, Dr. Lisa Daft, Dr. Paula Dillon, Dr. Megan P. Douglas, Kevin Farley, Douglas Fiore, </w:t>
      </w:r>
      <w:proofErr w:type="spellStart"/>
      <w:r>
        <w:t>Rupayan</w:t>
      </w:r>
      <w:proofErr w:type="spellEnd"/>
      <w:r>
        <w:t xml:space="preserve"> Gupta, Joseph Hurley, Kim Jacobs, Brett Kearns, Frank Lucas, Kristen </w:t>
      </w:r>
      <w:proofErr w:type="spellStart"/>
      <w:r>
        <w:t>Matthes</w:t>
      </w:r>
      <w:proofErr w:type="spellEnd"/>
      <w:r>
        <w:t xml:space="preserve">, Tracey McGee, Michael B. </w:t>
      </w:r>
      <w:proofErr w:type="spellStart"/>
      <w:r>
        <w:t>Messore</w:t>
      </w:r>
      <w:proofErr w:type="spellEnd"/>
      <w:r>
        <w:t xml:space="preserve">, III, Gina M. Pine, Cecily Rea, Annie </w:t>
      </w:r>
      <w:proofErr w:type="spellStart"/>
      <w:r>
        <w:t>Reznik</w:t>
      </w:r>
      <w:proofErr w:type="spellEnd"/>
      <w:r>
        <w:t xml:space="preserve">, Christopher </w:t>
      </w:r>
      <w:proofErr w:type="spellStart"/>
      <w:r>
        <w:t>Sarli</w:t>
      </w:r>
      <w:proofErr w:type="spellEnd"/>
      <w:r>
        <w:t xml:space="preserve">, Patricia Tolento and Tracey Whitehead.  Arriving late were Anna Clancy, Dr. Paula Dillon, and Michael B. </w:t>
      </w:r>
      <w:proofErr w:type="spellStart"/>
      <w:r>
        <w:t>Messore</w:t>
      </w:r>
      <w:proofErr w:type="spellEnd"/>
      <w:r>
        <w:t xml:space="preserve">, III.  </w:t>
      </w:r>
      <w:r w:rsidRPr="0012726C">
        <w:t xml:space="preserve">Absent were Kevin Farley, </w:t>
      </w:r>
      <w:proofErr w:type="spellStart"/>
      <w:r w:rsidRPr="0012726C">
        <w:t>Adi</w:t>
      </w:r>
      <w:proofErr w:type="spellEnd"/>
      <w:r w:rsidRPr="0012726C">
        <w:t xml:space="preserve"> Goldstein, Alison </w:t>
      </w:r>
      <w:proofErr w:type="spellStart"/>
      <w:proofErr w:type="gramStart"/>
      <w:r w:rsidRPr="0012726C">
        <w:t>Grieco</w:t>
      </w:r>
      <w:proofErr w:type="spellEnd"/>
      <w:r w:rsidRPr="0012726C">
        <w:t>,  and</w:t>
      </w:r>
      <w:proofErr w:type="gramEnd"/>
      <w:r w:rsidRPr="0012726C">
        <w:t xml:space="preserve"> Janet Provost.</w:t>
      </w:r>
      <w:bookmarkStart w:id="0" w:name="_GoBack"/>
      <w:bookmarkEnd w:id="0"/>
    </w:p>
    <w:p w14:paraId="3C7900EF" w14:textId="77777777" w:rsidR="00551EA9" w:rsidRDefault="00551EA9" w:rsidP="00551EA9">
      <w:r>
        <w:t xml:space="preserve">Dr. </w:t>
      </w:r>
      <w:proofErr w:type="spellStart"/>
      <w:r>
        <w:t>Matarazzo</w:t>
      </w:r>
      <w:proofErr w:type="spellEnd"/>
      <w:r>
        <w:t xml:space="preserve"> facilitated the discussion on the application of previous meeting evaluation feedback to support improvement opportunities. </w:t>
      </w:r>
    </w:p>
    <w:p w14:paraId="092593E4" w14:textId="77777777" w:rsidR="00551EA9" w:rsidRDefault="00551EA9" w:rsidP="00551EA9">
      <w:r>
        <w:t xml:space="preserve">Dr. </w:t>
      </w:r>
      <w:proofErr w:type="spellStart"/>
      <w:r>
        <w:t>Matarazzo</w:t>
      </w:r>
      <w:proofErr w:type="spellEnd"/>
      <w:r>
        <w:t xml:space="preserve"> </w:t>
      </w:r>
      <w:r w:rsidR="003652D0">
        <w:t xml:space="preserve">provided an overview of the </w:t>
      </w:r>
      <w:r w:rsidR="004808CD">
        <w:t xml:space="preserve">internal and external </w:t>
      </w:r>
      <w:r w:rsidR="003652D0">
        <w:t xml:space="preserve">current </w:t>
      </w:r>
      <w:r>
        <w:t xml:space="preserve">Strengths, Weaknesses, Opportunities, and Threats (SWOT) </w:t>
      </w:r>
      <w:r w:rsidR="004808CD">
        <w:t>Summary.</w:t>
      </w:r>
    </w:p>
    <w:p w14:paraId="01A734C0" w14:textId="77777777" w:rsidR="00CE1764" w:rsidRDefault="00551EA9" w:rsidP="00551EA9">
      <w:r>
        <w:t xml:space="preserve">Dr. </w:t>
      </w:r>
      <w:proofErr w:type="spellStart"/>
      <w:r>
        <w:t>Matarazzo</w:t>
      </w:r>
      <w:proofErr w:type="spellEnd"/>
      <w:r>
        <w:t xml:space="preserve"> facilitated the </w:t>
      </w:r>
      <w:r w:rsidR="004808CD">
        <w:t xml:space="preserve">key learnings from stakeholder surveys discussion, including </w:t>
      </w:r>
      <w:r w:rsidR="000C441F">
        <w:t>a review of results reports in small groups prior to the whole group discussion.  Student Survey results included the 2016 Challenge Success Survey data (863 participants) and the Rhode Island Department of Elementary and Secondary Education (RIDE) 2017 Student Surveys data, Grade</w:t>
      </w:r>
      <w:r w:rsidR="00CE1764">
        <w:t>s</w:t>
      </w:r>
      <w:r w:rsidR="000C441F">
        <w:t xml:space="preserve"> 3-5 (700 participants) and Grades 6-12 (782 participants) as sources.  Employee Engagement Survey results data included 253 participants.  Parent Satisfaction Survey results data included 805 participants.   All survey results included reports by Greatest Strengths and Areas for Opportunity; themes were identified for the Employee Engagement and Parent Satisfaction survey data.</w:t>
      </w:r>
      <w:r w:rsidR="00CE1764">
        <w:t xml:space="preserve">  Dr. </w:t>
      </w:r>
      <w:proofErr w:type="spellStart"/>
      <w:r w:rsidR="00CE1764">
        <w:t>Matarazzo</w:t>
      </w:r>
      <w:proofErr w:type="spellEnd"/>
      <w:r w:rsidR="00CE1764">
        <w:t xml:space="preserve"> facilitated the planning for improvement discussion to address areas of focus, provided by the survey results, for the strategic plan.  </w:t>
      </w:r>
    </w:p>
    <w:p w14:paraId="069F4F98" w14:textId="77777777" w:rsidR="00CE1764" w:rsidRDefault="00CE1764" w:rsidP="00551EA9">
      <w:r>
        <w:t xml:space="preserve">Dr. </w:t>
      </w:r>
      <w:proofErr w:type="spellStart"/>
      <w:r>
        <w:t>Matarazzi</w:t>
      </w:r>
      <w:proofErr w:type="spellEnd"/>
      <w:r>
        <w:t xml:space="preserve"> introduced a template for the draft strategic plan, with integration of the survey results, as a format for consideration.  She facilitated a discussion, including evaluation and feedback, for potential values, key priorities</w:t>
      </w:r>
      <w:r w:rsidR="002F700F">
        <w:t>/pillars</w:t>
      </w:r>
      <w:r>
        <w:t xml:space="preserve">, and potential descriptions of success for all key priorities. </w:t>
      </w:r>
    </w:p>
    <w:p w14:paraId="28BD2348" w14:textId="77777777" w:rsidR="00551EA9" w:rsidRDefault="00551EA9" w:rsidP="00551EA9">
      <w:r>
        <w:t xml:space="preserve">Dr. </w:t>
      </w:r>
      <w:proofErr w:type="spellStart"/>
      <w:r>
        <w:t>Matarazzo</w:t>
      </w:r>
      <w:proofErr w:type="spellEnd"/>
      <w:r>
        <w:t xml:space="preserve"> reviewed the </w:t>
      </w:r>
      <w:r w:rsidR="002F700F">
        <w:t>next steps for the process, including the need for clarification and definition relative to the long term goals, measures, and strategies.</w:t>
      </w:r>
    </w:p>
    <w:p w14:paraId="7AFF54CE" w14:textId="77777777" w:rsidR="00551EA9" w:rsidRDefault="00551EA9" w:rsidP="00551EA9">
      <w:r>
        <w:t>The next meeting of the Strategic Planning Steering Committee meeti</w:t>
      </w:r>
      <w:r w:rsidR="002F700F">
        <w:t>ng will be on Thursday, December 7</w:t>
      </w:r>
      <w:r>
        <w:t>, 2017 at 4:00 p.m. at the Barrington High School Library.</w:t>
      </w:r>
    </w:p>
    <w:p w14:paraId="306566F9" w14:textId="77777777" w:rsidR="00551EA9" w:rsidRDefault="00551EA9" w:rsidP="00551EA9">
      <w:r>
        <w:t>T</w:t>
      </w:r>
      <w:r w:rsidR="002F700F">
        <w:t>he meeting was adjourned at 6:05</w:t>
      </w:r>
      <w:r>
        <w:t xml:space="preserve"> p.m. </w:t>
      </w:r>
    </w:p>
    <w:p w14:paraId="3D2C318E" w14:textId="77777777" w:rsidR="00731004" w:rsidRDefault="0012726C"/>
    <w:sectPr w:rsidR="00731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A9"/>
    <w:rsid w:val="000C441F"/>
    <w:rsid w:val="0012726C"/>
    <w:rsid w:val="00254B81"/>
    <w:rsid w:val="002F700F"/>
    <w:rsid w:val="003652D0"/>
    <w:rsid w:val="004808CD"/>
    <w:rsid w:val="004D46FC"/>
    <w:rsid w:val="00551EA9"/>
    <w:rsid w:val="00CE1764"/>
    <w:rsid w:val="00F5227F"/>
    <w:rsid w:val="00FF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82D5"/>
  <w15:chartTrackingRefBased/>
  <w15:docId w15:val="{B975B8A4-6057-484C-A0A2-DDC8BCDF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EA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FF037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F037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77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Dillon, Paula</cp:lastModifiedBy>
  <cp:revision>3</cp:revision>
  <dcterms:created xsi:type="dcterms:W3CDTF">2017-12-08T01:27:00Z</dcterms:created>
  <dcterms:modified xsi:type="dcterms:W3CDTF">2017-12-08T01:27:00Z</dcterms:modified>
</cp:coreProperties>
</file>